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7" w:rsidRPr="00F245E7" w:rsidRDefault="00F245E7" w:rsidP="00F245E7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</w:t>
      </w:r>
      <w:r w:rsidRPr="00F245E7">
        <w:rPr>
          <w:rFonts w:ascii="Times New Roman" w:hAnsi="Times New Roman"/>
          <w:color w:val="FFFFFF"/>
          <w:sz w:val="28"/>
          <w:szCs w:val="28"/>
        </w:rPr>
        <w:t>ЕРКАСЬК</w:t>
      </w:r>
      <w:r>
        <w:rPr>
          <w:rFonts w:ascii="Times New Roman" w:hAnsi="Times New Roman"/>
          <w:color w:val="FFFFFF"/>
          <w:sz w:val="28"/>
          <w:szCs w:val="28"/>
          <w:lang w:val="en-US"/>
        </w:rPr>
        <w:t xml:space="preserve"> </w:t>
      </w:r>
      <w:r w:rsidRPr="00F245E7">
        <w:rPr>
          <w:rFonts w:ascii="Times New Roman" w:hAnsi="Times New Roman"/>
          <w:color w:val="FFFFFF"/>
          <w:sz w:val="28"/>
          <w:szCs w:val="28"/>
        </w:rPr>
        <w:t>А</w:t>
      </w:r>
      <w:r w:rsidRPr="00F245E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1C02C7" wp14:editId="5DA372B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E7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245E7" w:rsidRPr="00F245E7" w:rsidRDefault="00F245E7" w:rsidP="00F245E7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F245E7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245E7" w:rsidRPr="00F245E7" w:rsidRDefault="00F245E7" w:rsidP="00F245E7">
      <w:pPr>
        <w:jc w:val="center"/>
        <w:rPr>
          <w:rFonts w:ascii="Times New Roman" w:hAnsi="Times New Roman"/>
          <w:sz w:val="28"/>
          <w:szCs w:val="28"/>
        </w:rPr>
      </w:pPr>
    </w:p>
    <w:p w:rsidR="00F245E7" w:rsidRPr="00F245E7" w:rsidRDefault="00F245E7" w:rsidP="00F245E7">
      <w:pPr>
        <w:jc w:val="center"/>
        <w:rPr>
          <w:rFonts w:ascii="Times New Roman" w:hAnsi="Times New Roman"/>
          <w:sz w:val="28"/>
          <w:szCs w:val="28"/>
        </w:rPr>
      </w:pPr>
      <w:r w:rsidRPr="00F245E7">
        <w:rPr>
          <w:rFonts w:ascii="Times New Roman" w:hAnsi="Times New Roman"/>
          <w:sz w:val="28"/>
          <w:szCs w:val="28"/>
        </w:rPr>
        <w:t>ВИКОНАВЧИЙ КОМІТЕТ</w:t>
      </w:r>
    </w:p>
    <w:p w:rsidR="00F245E7" w:rsidRPr="00F245E7" w:rsidRDefault="00F245E7" w:rsidP="00F245E7">
      <w:pPr>
        <w:jc w:val="center"/>
        <w:rPr>
          <w:rFonts w:ascii="Times New Roman" w:hAnsi="Times New Roman"/>
          <w:sz w:val="28"/>
          <w:szCs w:val="28"/>
        </w:rPr>
      </w:pPr>
    </w:p>
    <w:p w:rsidR="00F245E7" w:rsidRPr="00F245E7" w:rsidRDefault="00F245E7" w:rsidP="00F245E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45E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245E7">
        <w:rPr>
          <w:rFonts w:ascii="Times New Roman" w:hAnsi="Times New Roman"/>
          <w:b/>
          <w:sz w:val="28"/>
          <w:szCs w:val="28"/>
        </w:rPr>
        <w:t>ІШЕННЯ</w:t>
      </w:r>
    </w:p>
    <w:p w:rsidR="00F245E7" w:rsidRPr="00F245E7" w:rsidRDefault="00F245E7" w:rsidP="00F24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ACD" w:rsidRPr="00F245E7" w:rsidRDefault="00F245E7" w:rsidP="00F245E7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45E7">
        <w:rPr>
          <w:rFonts w:ascii="Times New Roman" w:hAnsi="Times New Roman"/>
          <w:sz w:val="28"/>
          <w:szCs w:val="28"/>
        </w:rPr>
        <w:t>Від</w:t>
      </w:r>
      <w:proofErr w:type="spellEnd"/>
      <w:r w:rsidRPr="00F2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23</w:t>
      </w:r>
      <w:r w:rsidRPr="00F245E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F245E7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 w:rsidRPr="00F245E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207</w:t>
      </w:r>
    </w:p>
    <w:p w:rsidR="00C25ACD" w:rsidRPr="00F245E7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CD" w:rsidRPr="00F245E7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5ACD" w:rsidRPr="00F245E7" w:rsidRDefault="00C25ACD" w:rsidP="002609C4">
      <w:pPr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574F8" w:rsidRPr="00882F88" w:rsidRDefault="001574F8" w:rsidP="002609C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3C91" w:rsidRPr="00F245E7" w:rsidRDefault="00D37C03" w:rsidP="008B3C91">
      <w:pPr>
        <w:jc w:val="both"/>
        <w:outlineLvl w:val="0"/>
        <w:rPr>
          <w:rFonts w:ascii="Times New Roman" w:hAnsi="Times New Roman"/>
          <w:sz w:val="27"/>
          <w:szCs w:val="27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 xml:space="preserve">Про </w:t>
      </w:r>
      <w:proofErr w:type="spellStart"/>
      <w:r w:rsidR="008B3C91" w:rsidRPr="00F245E7">
        <w:rPr>
          <w:rFonts w:ascii="Times New Roman" w:hAnsi="Times New Roman"/>
          <w:sz w:val="27"/>
          <w:szCs w:val="27"/>
        </w:rPr>
        <w:t>розгляд</w:t>
      </w:r>
      <w:proofErr w:type="spellEnd"/>
      <w:r w:rsidR="008B3C91" w:rsidRPr="00F245E7">
        <w:rPr>
          <w:rFonts w:ascii="Times New Roman" w:hAnsi="Times New Roman"/>
          <w:sz w:val="27"/>
          <w:szCs w:val="27"/>
        </w:rPr>
        <w:t xml:space="preserve"> проекту регуляторного акту</w:t>
      </w:r>
    </w:p>
    <w:p w:rsidR="008E082E" w:rsidRDefault="00D37C03" w:rsidP="008E082E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 xml:space="preserve"> «</w:t>
      </w:r>
      <w:r w:rsidR="008E082E">
        <w:rPr>
          <w:rFonts w:ascii="Times New Roman" w:hAnsi="Times New Roman"/>
          <w:sz w:val="27"/>
          <w:szCs w:val="27"/>
          <w:lang w:val="uk-UA"/>
        </w:rPr>
        <w:t xml:space="preserve">Про встановлення тарифу на перевезення </w:t>
      </w:r>
    </w:p>
    <w:p w:rsidR="008E082E" w:rsidRDefault="008E082E" w:rsidP="008E082E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учнів і студентів у міському елект</w:t>
      </w:r>
      <w:r w:rsidR="001308E7">
        <w:rPr>
          <w:rFonts w:ascii="Times New Roman" w:hAnsi="Times New Roman"/>
          <w:sz w:val="27"/>
          <w:szCs w:val="27"/>
          <w:lang w:val="uk-UA"/>
        </w:rPr>
        <w:t>р</w:t>
      </w:r>
      <w:r>
        <w:rPr>
          <w:rFonts w:ascii="Times New Roman" w:hAnsi="Times New Roman"/>
          <w:sz w:val="27"/>
          <w:szCs w:val="27"/>
          <w:lang w:val="uk-UA"/>
        </w:rPr>
        <w:t>ичному</w:t>
      </w:r>
    </w:p>
    <w:p w:rsidR="002609C4" w:rsidRPr="00882F88" w:rsidRDefault="008E082E" w:rsidP="008E082E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транспорті</w:t>
      </w:r>
      <w:r w:rsidR="00D37C03" w:rsidRPr="00882F88">
        <w:rPr>
          <w:rFonts w:ascii="Times New Roman" w:hAnsi="Times New Roman"/>
          <w:sz w:val="27"/>
          <w:szCs w:val="27"/>
          <w:lang w:val="uk-UA"/>
        </w:rPr>
        <w:t>»</w:t>
      </w:r>
    </w:p>
    <w:p w:rsidR="002609C4" w:rsidRPr="00F245E7" w:rsidRDefault="002609C4" w:rsidP="002609C4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2C58F3" w:rsidRDefault="002C58F3" w:rsidP="009A178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6325D" w:rsidRPr="008B3C91" w:rsidRDefault="0076325D" w:rsidP="0076325D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45E7">
        <w:rPr>
          <w:rFonts w:ascii="Times New Roman" w:hAnsi="Times New Roman"/>
          <w:sz w:val="27"/>
          <w:szCs w:val="27"/>
          <w:lang w:val="uk-UA"/>
        </w:rPr>
        <w:t>Керуючись  підпунктом 2  пункту «а» /власні повноваження/ ст.28</w:t>
      </w:r>
      <w:r>
        <w:rPr>
          <w:rFonts w:ascii="Times New Roman" w:hAnsi="Times New Roman"/>
          <w:sz w:val="27"/>
          <w:szCs w:val="27"/>
          <w:lang w:val="uk-UA"/>
        </w:rPr>
        <w:t xml:space="preserve"> та ст.30</w:t>
      </w:r>
      <w:r w:rsidRPr="00F245E7">
        <w:rPr>
          <w:rFonts w:ascii="Times New Roman" w:hAnsi="Times New Roman"/>
          <w:sz w:val="27"/>
          <w:szCs w:val="27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7"/>
          <w:szCs w:val="27"/>
          <w:lang w:val="uk-UA"/>
        </w:rPr>
        <w:t xml:space="preserve">Законом України «Про засади державної регуляторної політики у сфері господарської діяльності», розглянувши проект регуляторного акту виконавчий комітет Черкаської міської ради </w:t>
      </w:r>
    </w:p>
    <w:p w:rsidR="002609C4" w:rsidRPr="00F245E7" w:rsidRDefault="002609C4" w:rsidP="002609C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F245E7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8B3C91" w:rsidRDefault="008B3C91" w:rsidP="00B13EE8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37C03" w:rsidRPr="00882F88" w:rsidRDefault="00011356" w:rsidP="000600BE">
      <w:pPr>
        <w:ind w:firstLine="709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>1</w:t>
      </w:r>
      <w:r w:rsidR="002609C4" w:rsidRPr="00882F8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8B3C91">
        <w:rPr>
          <w:rFonts w:ascii="Times New Roman" w:hAnsi="Times New Roman"/>
          <w:sz w:val="27"/>
          <w:szCs w:val="27"/>
          <w:lang w:val="uk-UA"/>
        </w:rPr>
        <w:t>Доручити директору департаменту економіки та розвитку Удод І.І. здійснити всі заходи щодо проекту регуляторного акту «</w:t>
      </w:r>
      <w:r w:rsidR="001308E7">
        <w:rPr>
          <w:rFonts w:ascii="Times New Roman" w:hAnsi="Times New Roman"/>
          <w:sz w:val="27"/>
          <w:szCs w:val="27"/>
          <w:lang w:val="uk-UA"/>
        </w:rPr>
        <w:t>Про встановлення тарифу на перевезення учнів і студентів у міському електричному транспорті</w:t>
      </w:r>
      <w:r w:rsidR="008B3C91">
        <w:rPr>
          <w:rFonts w:ascii="Times New Roman" w:hAnsi="Times New Roman"/>
          <w:sz w:val="27"/>
          <w:szCs w:val="27"/>
          <w:lang w:val="uk-UA"/>
        </w:rPr>
        <w:t>»</w:t>
      </w:r>
      <w:r w:rsidR="00751876">
        <w:rPr>
          <w:rFonts w:ascii="Times New Roman" w:hAnsi="Times New Roman"/>
          <w:sz w:val="27"/>
          <w:szCs w:val="27"/>
          <w:lang w:val="uk-UA"/>
        </w:rPr>
        <w:t>, передбачені Законом України «Про засади державної регуляторної політики у сфері господарської діяльності»</w:t>
      </w:r>
      <w:r w:rsidR="00B13EE8" w:rsidRPr="00882F88">
        <w:rPr>
          <w:rFonts w:ascii="Times New Roman" w:hAnsi="Times New Roman"/>
          <w:sz w:val="27"/>
          <w:szCs w:val="27"/>
          <w:lang w:val="uk-UA"/>
        </w:rPr>
        <w:t>.</w:t>
      </w:r>
    </w:p>
    <w:p w:rsidR="00057392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</w:t>
      </w:r>
      <w:r w:rsidR="00751876">
        <w:rPr>
          <w:rFonts w:ascii="Times New Roman" w:hAnsi="Times New Roman"/>
          <w:sz w:val="27"/>
          <w:szCs w:val="27"/>
          <w:lang w:val="uk-UA"/>
        </w:rPr>
        <w:t>Після виконання вищезазначених заходів, проект рішення «</w:t>
      </w:r>
      <w:r w:rsidR="001308E7">
        <w:rPr>
          <w:rFonts w:ascii="Times New Roman" w:hAnsi="Times New Roman"/>
          <w:sz w:val="27"/>
          <w:szCs w:val="27"/>
          <w:lang w:val="uk-UA"/>
        </w:rPr>
        <w:t>Про встановлення тарифу на перевезення учнів і студентів у міському електричному транспорті</w:t>
      </w:r>
      <w:r w:rsidR="00751876">
        <w:rPr>
          <w:rFonts w:ascii="Times New Roman" w:hAnsi="Times New Roman"/>
          <w:sz w:val="27"/>
          <w:szCs w:val="27"/>
          <w:lang w:val="uk-UA"/>
        </w:rPr>
        <w:t>» внести на затвердження виконавчого комітету Черкаської міської ради згідно із чинним законодавством.</w:t>
      </w:r>
    </w:p>
    <w:p w:rsidR="00B13EE8" w:rsidRPr="00882F88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790E9E" w:rsidRPr="00882F88">
        <w:rPr>
          <w:rFonts w:ascii="Times New Roman" w:hAnsi="Times New Roman"/>
          <w:sz w:val="27"/>
          <w:szCs w:val="27"/>
        </w:rPr>
        <w:t xml:space="preserve">. </w:t>
      </w:r>
      <w:r w:rsidR="00751876">
        <w:rPr>
          <w:rFonts w:ascii="Times New Roman" w:hAnsi="Times New Roman"/>
          <w:sz w:val="27"/>
          <w:szCs w:val="27"/>
          <w:lang w:val="uk-UA"/>
        </w:rPr>
        <w:t xml:space="preserve">Заступнику директора департаменту організаційного забезпечення – прес – секретарю міського голови </w:t>
      </w:r>
      <w:proofErr w:type="spellStart"/>
      <w:r w:rsidR="00751876">
        <w:rPr>
          <w:rFonts w:ascii="Times New Roman" w:hAnsi="Times New Roman"/>
          <w:sz w:val="27"/>
          <w:szCs w:val="27"/>
          <w:lang w:val="uk-UA"/>
        </w:rPr>
        <w:t>Крапиві</w:t>
      </w:r>
      <w:proofErr w:type="spellEnd"/>
      <w:r w:rsidR="00751876">
        <w:rPr>
          <w:rFonts w:ascii="Times New Roman" w:hAnsi="Times New Roman"/>
          <w:sz w:val="27"/>
          <w:szCs w:val="27"/>
          <w:lang w:val="uk-UA"/>
        </w:rPr>
        <w:t xml:space="preserve"> Ю.Б. оприлюднити це рішення в засобах масової інформації</w:t>
      </w:r>
      <w:r w:rsidR="00790E9E" w:rsidRPr="00882F88">
        <w:rPr>
          <w:rFonts w:ascii="Times New Roman" w:hAnsi="Times New Roman"/>
          <w:sz w:val="27"/>
          <w:szCs w:val="27"/>
        </w:rPr>
        <w:t>.</w:t>
      </w:r>
    </w:p>
    <w:p w:rsidR="00790E9E" w:rsidRPr="001308E7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</w:t>
      </w:r>
      <w:r w:rsidR="00B13EE8" w:rsidRPr="00882F8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790E9E" w:rsidRPr="00882F88">
        <w:rPr>
          <w:rFonts w:ascii="Times New Roman" w:hAnsi="Times New Roman"/>
          <w:sz w:val="27"/>
          <w:szCs w:val="27"/>
        </w:rPr>
        <w:t xml:space="preserve">Контроль за </w:t>
      </w:r>
      <w:proofErr w:type="spellStart"/>
      <w:r w:rsidR="00790E9E" w:rsidRPr="00882F88">
        <w:rPr>
          <w:rFonts w:ascii="Times New Roman" w:hAnsi="Times New Roman"/>
          <w:sz w:val="27"/>
          <w:szCs w:val="27"/>
        </w:rPr>
        <w:t>виконанням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790E9E" w:rsidRPr="00882F88">
        <w:rPr>
          <w:rFonts w:ascii="Times New Roman" w:hAnsi="Times New Roman"/>
          <w:sz w:val="27"/>
          <w:szCs w:val="27"/>
        </w:rPr>
        <w:t>р</w:t>
      </w:r>
      <w:proofErr w:type="gramEnd"/>
      <w:r w:rsidR="00790E9E" w:rsidRPr="00882F88">
        <w:rPr>
          <w:rFonts w:ascii="Times New Roman" w:hAnsi="Times New Roman"/>
          <w:sz w:val="27"/>
          <w:szCs w:val="27"/>
        </w:rPr>
        <w:t>ішення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90E9E" w:rsidRPr="00882F88">
        <w:rPr>
          <w:rFonts w:ascii="Times New Roman" w:hAnsi="Times New Roman"/>
          <w:sz w:val="27"/>
          <w:szCs w:val="27"/>
        </w:rPr>
        <w:t>покласти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на </w:t>
      </w:r>
      <w:r w:rsidR="001308E7">
        <w:rPr>
          <w:rFonts w:ascii="Times New Roman" w:hAnsi="Times New Roman"/>
          <w:sz w:val="27"/>
          <w:szCs w:val="27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308E7">
        <w:rPr>
          <w:rFonts w:ascii="Times New Roman" w:hAnsi="Times New Roman"/>
          <w:sz w:val="27"/>
          <w:szCs w:val="27"/>
          <w:lang w:val="uk-UA"/>
        </w:rPr>
        <w:t>Гончарова</w:t>
      </w:r>
      <w:proofErr w:type="spellEnd"/>
      <w:r w:rsidR="001308E7">
        <w:rPr>
          <w:rFonts w:ascii="Times New Roman" w:hAnsi="Times New Roman"/>
          <w:sz w:val="27"/>
          <w:szCs w:val="27"/>
          <w:lang w:val="uk-UA"/>
        </w:rPr>
        <w:t xml:space="preserve"> Ю.А.</w:t>
      </w:r>
    </w:p>
    <w:p w:rsidR="00790E9E" w:rsidRDefault="00790E9E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F710F4" w:rsidRDefault="00F710F4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790E9E" w:rsidRPr="00F710F4" w:rsidRDefault="0006338B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F245E7">
        <w:rPr>
          <w:rFonts w:ascii="Times New Roman" w:hAnsi="Times New Roman"/>
          <w:sz w:val="27"/>
          <w:szCs w:val="27"/>
        </w:rPr>
        <w:t>Міський</w:t>
      </w:r>
      <w:proofErr w:type="spellEnd"/>
      <w:r w:rsidRPr="00F245E7">
        <w:rPr>
          <w:rFonts w:ascii="Times New Roman" w:hAnsi="Times New Roman"/>
          <w:sz w:val="27"/>
          <w:szCs w:val="27"/>
        </w:rPr>
        <w:t xml:space="preserve"> голова</w:t>
      </w:r>
      <w:r w:rsidR="003E166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F710F4">
        <w:rPr>
          <w:rFonts w:ascii="Times New Roman" w:hAnsi="Times New Roman"/>
          <w:sz w:val="27"/>
          <w:szCs w:val="27"/>
          <w:lang w:val="uk-UA"/>
        </w:rPr>
        <w:t xml:space="preserve">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</w:t>
      </w:r>
      <w:r w:rsidR="001308E7">
        <w:rPr>
          <w:rFonts w:ascii="Times New Roman" w:hAnsi="Times New Roman"/>
          <w:sz w:val="27"/>
          <w:szCs w:val="27"/>
          <w:lang w:val="uk-UA"/>
        </w:rPr>
        <w:t>А.В. Бондаренко</w:t>
      </w:r>
    </w:p>
    <w:p w:rsidR="009A1784" w:rsidRDefault="009A178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1308E7" w:rsidRDefault="001308E7" w:rsidP="006F1B2C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1308E7" w:rsidRDefault="001308E7" w:rsidP="006F1B2C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1308E7" w:rsidRDefault="001308E7" w:rsidP="006F1B2C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1308E7" w:rsidRDefault="001308E7" w:rsidP="006F1B2C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DF6154" w:rsidRDefault="000600BE" w:rsidP="000600BE">
      <w:pPr>
        <w:ind w:left="-426"/>
        <w:jc w:val="right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ПРОЕКТ</w:t>
      </w:r>
    </w:p>
    <w:p w:rsidR="00DF6154" w:rsidRDefault="00DF6154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A6125C" w:rsidRDefault="00A6125C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A6125C" w:rsidRDefault="00A6125C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A6125C" w:rsidRDefault="00A6125C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A6125C" w:rsidRDefault="00A6125C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A6125C" w:rsidRDefault="00A6125C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8679C8" w:rsidRDefault="008679C8" w:rsidP="000600BE">
      <w:pPr>
        <w:ind w:left="-426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0600BE" w:rsidRPr="000600BE" w:rsidRDefault="000600BE" w:rsidP="000600BE">
      <w:pPr>
        <w:ind w:left="-426" w:right="-127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>Про встановлення тарифу на перевезення</w:t>
      </w:r>
    </w:p>
    <w:p w:rsidR="000600BE" w:rsidRPr="000600BE" w:rsidRDefault="000600BE" w:rsidP="000600BE">
      <w:pPr>
        <w:ind w:left="-426" w:right="-127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>учнів і студентів у міському електричному</w:t>
      </w:r>
    </w:p>
    <w:p w:rsidR="000600BE" w:rsidRPr="000600BE" w:rsidRDefault="000600BE" w:rsidP="000600BE">
      <w:pPr>
        <w:ind w:left="-426" w:right="-127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 xml:space="preserve">транспорті </w:t>
      </w:r>
    </w:p>
    <w:p w:rsidR="000600BE" w:rsidRPr="000600BE" w:rsidRDefault="000600BE" w:rsidP="000600BE">
      <w:pPr>
        <w:ind w:left="-426" w:right="-127"/>
        <w:rPr>
          <w:rFonts w:ascii="Times New Roman" w:hAnsi="Times New Roman"/>
          <w:sz w:val="27"/>
          <w:szCs w:val="27"/>
          <w:lang w:val="uk-UA"/>
        </w:rPr>
      </w:pPr>
    </w:p>
    <w:p w:rsidR="000600BE" w:rsidRPr="000600BE" w:rsidRDefault="000600BE" w:rsidP="000600BE">
      <w:pPr>
        <w:ind w:left="-426" w:right="-127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>Керуючись законами України «Про місцеве самоврядування в Україні» (підпункт 2 пункту «а» ст.28), «Про міський електричний транспорт», «Про засади державної регуляторної політики у сфері господарської діяльності»,  постановою Кабінету Міністрів України від 05.04.99 № 541 «Про надання пільгового проїзду студентам вищих навчальних закладів І-IV рівнів акредитації та учням професійно-технічних навчальних закладів у міському і приміському пасажирському транспорті та міжміському автомобільному і залізничному транспорті територією України», розглянувши лист комунального підприємства «Черкасиелектротранс» Черкаської міської ради від 22.01.2016 №739-01-20,  з метою забезпечення пільгового проїзду для учнів та студентів у міському електротранспорті, виконавчий комітет Черкаської міської  ради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 xml:space="preserve">ВИРІШИВ: 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  <w:t xml:space="preserve"> 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  <w:t>1. Встановити вартість разового квитка на проїзд у тролейбусі для студентів вищих навчальних закладів І-ІV рівнів акредитації, учнів професійно - технічних навчальних закладів денної форми навчання та учнів загальноосвітніх навчальних закладів в розмірі 50% діючого тарифу.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  <w:t>2. Опублікувати це рішення в засобах масової інформації.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  <w:t>3. Рішення набуває чинності через 10 днів з дати опублікування.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  <w:t xml:space="preserve">4. Контроль за виконанням рішення покласти на директора департаменту житлово-комунального комплексу </w:t>
      </w:r>
      <w:proofErr w:type="spellStart"/>
      <w:r w:rsidRPr="000600BE">
        <w:rPr>
          <w:rFonts w:ascii="Times New Roman" w:hAnsi="Times New Roman"/>
          <w:sz w:val="27"/>
          <w:szCs w:val="27"/>
          <w:lang w:val="uk-UA"/>
        </w:rPr>
        <w:t>Наумчука</w:t>
      </w:r>
      <w:proofErr w:type="spellEnd"/>
      <w:r w:rsidRPr="000600BE">
        <w:rPr>
          <w:rFonts w:ascii="Times New Roman" w:hAnsi="Times New Roman"/>
          <w:sz w:val="27"/>
          <w:szCs w:val="27"/>
          <w:lang w:val="uk-UA"/>
        </w:rPr>
        <w:t xml:space="preserve"> А.М.</w:t>
      </w: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ab/>
      </w:r>
    </w:p>
    <w:p w:rsidR="000600BE" w:rsidRPr="000600BE" w:rsidRDefault="000600BE" w:rsidP="000600BE">
      <w:pPr>
        <w:ind w:left="-426" w:right="-127" w:firstLine="28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600BE" w:rsidRPr="000600BE" w:rsidRDefault="000600BE" w:rsidP="000600BE">
      <w:pPr>
        <w:ind w:left="-426" w:right="-127"/>
        <w:jc w:val="both"/>
        <w:rPr>
          <w:rFonts w:ascii="Times New Roman" w:hAnsi="Times New Roman"/>
          <w:sz w:val="27"/>
          <w:szCs w:val="27"/>
          <w:lang w:val="uk-UA"/>
        </w:rPr>
      </w:pPr>
      <w:r w:rsidRPr="000600BE">
        <w:rPr>
          <w:rFonts w:ascii="Times New Roman" w:hAnsi="Times New Roman"/>
          <w:sz w:val="27"/>
          <w:szCs w:val="27"/>
          <w:lang w:val="uk-UA"/>
        </w:rPr>
        <w:t>Міський голова</w:t>
      </w:r>
      <w:r w:rsidRPr="000600BE">
        <w:rPr>
          <w:rFonts w:ascii="Times New Roman" w:hAnsi="Times New Roman"/>
          <w:sz w:val="27"/>
          <w:szCs w:val="27"/>
          <w:lang w:val="uk-UA"/>
        </w:rPr>
        <w:tab/>
      </w:r>
      <w:r w:rsidRPr="000600BE">
        <w:rPr>
          <w:rFonts w:ascii="Times New Roman" w:hAnsi="Times New Roman"/>
          <w:sz w:val="27"/>
          <w:szCs w:val="27"/>
          <w:lang w:val="uk-UA"/>
        </w:rPr>
        <w:tab/>
      </w:r>
      <w:r w:rsidRPr="000600BE">
        <w:rPr>
          <w:rFonts w:ascii="Times New Roman" w:hAnsi="Times New Roman"/>
          <w:sz w:val="27"/>
          <w:szCs w:val="27"/>
          <w:lang w:val="uk-UA"/>
        </w:rPr>
        <w:tab/>
      </w:r>
      <w:r w:rsidRPr="000600BE">
        <w:rPr>
          <w:rFonts w:ascii="Times New Roman" w:hAnsi="Times New Roman"/>
          <w:sz w:val="27"/>
          <w:szCs w:val="27"/>
          <w:lang w:val="uk-UA"/>
        </w:rPr>
        <w:tab/>
      </w:r>
      <w:r w:rsidRPr="000600BE">
        <w:rPr>
          <w:rFonts w:ascii="Times New Roman" w:hAnsi="Times New Roman"/>
          <w:sz w:val="27"/>
          <w:szCs w:val="27"/>
          <w:lang w:val="uk-UA"/>
        </w:rPr>
        <w:tab/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</w:t>
      </w:r>
      <w:r w:rsidRPr="000600BE"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Pr="000600BE">
        <w:rPr>
          <w:rFonts w:ascii="Times New Roman" w:hAnsi="Times New Roman"/>
          <w:sz w:val="27"/>
          <w:szCs w:val="27"/>
          <w:lang w:val="uk-UA"/>
        </w:rPr>
        <w:tab/>
        <w:t>А.В.Бондаренко</w:t>
      </w:r>
    </w:p>
    <w:p w:rsidR="00DF6154" w:rsidRDefault="00DF6154" w:rsidP="000600BE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0600BE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0600BE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0600BE">
      <w:pPr>
        <w:ind w:left="-426"/>
        <w:rPr>
          <w:rFonts w:ascii="Times New Roman" w:hAnsi="Times New Roman"/>
          <w:sz w:val="24"/>
          <w:szCs w:val="24"/>
          <w:lang w:val="uk-UA"/>
        </w:rPr>
      </w:pPr>
    </w:p>
    <w:p w:rsidR="005F3F9E" w:rsidRPr="00F245E7" w:rsidRDefault="005F3F9E" w:rsidP="00F245E7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5F3F9E" w:rsidRPr="00F245E7" w:rsidSect="002C5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7BD"/>
    <w:rsid w:val="00011356"/>
    <w:rsid w:val="00044777"/>
    <w:rsid w:val="00057392"/>
    <w:rsid w:val="000600BE"/>
    <w:rsid w:val="0006338B"/>
    <w:rsid w:val="000B1F5B"/>
    <w:rsid w:val="000B304F"/>
    <w:rsid w:val="000B52E5"/>
    <w:rsid w:val="000C1662"/>
    <w:rsid w:val="001308E7"/>
    <w:rsid w:val="001574F8"/>
    <w:rsid w:val="001E179A"/>
    <w:rsid w:val="00213782"/>
    <w:rsid w:val="0022590F"/>
    <w:rsid w:val="00236627"/>
    <w:rsid w:val="002373BD"/>
    <w:rsid w:val="002609C4"/>
    <w:rsid w:val="002801BF"/>
    <w:rsid w:val="002B1B67"/>
    <w:rsid w:val="002C58F3"/>
    <w:rsid w:val="002F0521"/>
    <w:rsid w:val="00396AD0"/>
    <w:rsid w:val="003E166F"/>
    <w:rsid w:val="004918C7"/>
    <w:rsid w:val="004D4B86"/>
    <w:rsid w:val="004D503F"/>
    <w:rsid w:val="005212CE"/>
    <w:rsid w:val="00547340"/>
    <w:rsid w:val="005672F7"/>
    <w:rsid w:val="005E7811"/>
    <w:rsid w:val="005F27BD"/>
    <w:rsid w:val="005F3F9E"/>
    <w:rsid w:val="00641F48"/>
    <w:rsid w:val="00692C58"/>
    <w:rsid w:val="006D0EF7"/>
    <w:rsid w:val="006F1B2C"/>
    <w:rsid w:val="00747B6D"/>
    <w:rsid w:val="00751876"/>
    <w:rsid w:val="0076325D"/>
    <w:rsid w:val="00773F67"/>
    <w:rsid w:val="00790E9E"/>
    <w:rsid w:val="007D6D7B"/>
    <w:rsid w:val="008679C8"/>
    <w:rsid w:val="00882F88"/>
    <w:rsid w:val="008B3C91"/>
    <w:rsid w:val="008E082E"/>
    <w:rsid w:val="008E5E40"/>
    <w:rsid w:val="0098215C"/>
    <w:rsid w:val="009A1784"/>
    <w:rsid w:val="009B2F17"/>
    <w:rsid w:val="00A21EFC"/>
    <w:rsid w:val="00A6125C"/>
    <w:rsid w:val="00AA7DB1"/>
    <w:rsid w:val="00B13EE8"/>
    <w:rsid w:val="00B772F4"/>
    <w:rsid w:val="00B93A99"/>
    <w:rsid w:val="00BD5775"/>
    <w:rsid w:val="00BF4802"/>
    <w:rsid w:val="00C1405D"/>
    <w:rsid w:val="00C22D89"/>
    <w:rsid w:val="00C25ACD"/>
    <w:rsid w:val="00C25CCD"/>
    <w:rsid w:val="00CC658B"/>
    <w:rsid w:val="00D37C03"/>
    <w:rsid w:val="00D416C9"/>
    <w:rsid w:val="00D4717C"/>
    <w:rsid w:val="00D47A0A"/>
    <w:rsid w:val="00DA72E9"/>
    <w:rsid w:val="00DB62E6"/>
    <w:rsid w:val="00DF6154"/>
    <w:rsid w:val="00E23A18"/>
    <w:rsid w:val="00E711F0"/>
    <w:rsid w:val="00E93009"/>
    <w:rsid w:val="00E96F29"/>
    <w:rsid w:val="00EE208C"/>
    <w:rsid w:val="00EE7AD9"/>
    <w:rsid w:val="00F245E7"/>
    <w:rsid w:val="00F27B33"/>
    <w:rsid w:val="00F710F4"/>
    <w:rsid w:val="00F83A60"/>
    <w:rsid w:val="00F84FCF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0BE"/>
  </w:style>
  <w:style w:type="paragraph" w:styleId="a4">
    <w:name w:val="Balloon Text"/>
    <w:basedOn w:val="a"/>
    <w:link w:val="a5"/>
    <w:uiPriority w:val="99"/>
    <w:semiHidden/>
    <w:unhideWhenUsed/>
    <w:rsid w:val="00F24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7CC4-0AB5-4D2F-9541-C7326316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dergousova_oksana</dc:creator>
  <cp:keywords/>
  <dc:description/>
  <cp:lastModifiedBy>Гаврилова Жанна</cp:lastModifiedBy>
  <cp:revision>3</cp:revision>
  <cp:lastPrinted>2016-02-18T13:23:00Z</cp:lastPrinted>
  <dcterms:created xsi:type="dcterms:W3CDTF">2016-02-19T12:04:00Z</dcterms:created>
  <dcterms:modified xsi:type="dcterms:W3CDTF">2016-02-24T14:37:00Z</dcterms:modified>
</cp:coreProperties>
</file>