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824AA" w:rsidTr="00C656EE">
        <w:trPr>
          <w:trHeight w:val="1418"/>
        </w:trPr>
        <w:tc>
          <w:tcPr>
            <w:tcW w:w="9464" w:type="dxa"/>
          </w:tcPr>
          <w:p w:rsidR="00B824AA" w:rsidRDefault="00B824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B824AA" w:rsidRDefault="00B824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824AA" w:rsidRDefault="00B824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824AA" w:rsidRDefault="00B824AA" w:rsidP="00C656EE">
            <w:pPr>
              <w:ind w:left="420"/>
              <w:rPr>
                <w:b/>
                <w:sz w:val="28"/>
                <w:szCs w:val="28"/>
                <w:lang w:val="uk-UA" w:eastAsia="en-US"/>
              </w:rPr>
            </w:pPr>
            <w:r w:rsidRPr="00C656E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C656EE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26 </w:t>
            </w:r>
            <w:r w:rsidR="00C656EE">
              <w:rPr>
                <w:b/>
                <w:sz w:val="28"/>
                <w:szCs w:val="28"/>
                <w:u w:val="single"/>
                <w:lang w:val="uk-UA" w:eastAsia="en-US"/>
              </w:rPr>
              <w:t>листопада 2019</w:t>
            </w:r>
            <w:r w:rsidRPr="00C656E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Pr="00C656EE">
              <w:rPr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 w:rsidR="00C656EE">
              <w:rPr>
                <w:b/>
                <w:sz w:val="28"/>
                <w:szCs w:val="28"/>
                <w:lang w:val="en-US" w:eastAsia="en-US"/>
              </w:rPr>
              <w:t xml:space="preserve">       </w:t>
            </w:r>
            <w:r w:rsidR="004E6A2E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C656EE">
              <w:rPr>
                <w:b/>
                <w:sz w:val="28"/>
                <w:szCs w:val="28"/>
                <w:lang w:val="en-US" w:eastAsia="en-US"/>
              </w:rPr>
              <w:t xml:space="preserve">             </w:t>
            </w:r>
            <w:r w:rsidRPr="00C656EE"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="0075406D" w:rsidRPr="00C656EE">
              <w:rPr>
                <w:b/>
                <w:sz w:val="28"/>
                <w:szCs w:val="28"/>
                <w:lang w:val="uk-UA" w:eastAsia="en-US"/>
              </w:rPr>
              <w:t>08</w:t>
            </w:r>
            <w:r w:rsidRPr="00C656EE">
              <w:rPr>
                <w:b/>
                <w:sz w:val="28"/>
                <w:szCs w:val="28"/>
                <w:lang w:val="uk-UA" w:eastAsia="en-US"/>
              </w:rPr>
              <w:t xml:space="preserve">.30 </w:t>
            </w:r>
          </w:p>
          <w:p w:rsidR="004E6A2E" w:rsidRPr="004E6A2E" w:rsidRDefault="004E6A2E" w:rsidP="00C656EE">
            <w:pPr>
              <w:ind w:left="420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B824AA" w:rsidRDefault="00B824AA" w:rsidP="00876EE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1115E">
              <w:rPr>
                <w:sz w:val="28"/>
                <w:szCs w:val="28"/>
                <w:lang w:val="uk-UA" w:eastAsia="en-US"/>
              </w:rPr>
              <w:t xml:space="preserve"> проект рішення міської  ради «Про внесення змін до рішення міської ради «Про міський бюджет на 2019 рік»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 Тетяна  Іванівна                 </w:t>
            </w:r>
          </w:p>
          <w:p w:rsidR="00B824AA" w:rsidRDefault="00B824A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656EE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C656EE" w:rsidRPr="00C656EE" w:rsidRDefault="00C656EE">
            <w:pPr>
              <w:rPr>
                <w:sz w:val="28"/>
                <w:szCs w:val="28"/>
                <w:lang w:val="en-US" w:eastAsia="en-US"/>
              </w:rPr>
            </w:pPr>
          </w:p>
          <w:p w:rsid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дитини-сироти малолітньому </w:t>
            </w:r>
          </w:p>
          <w:p w:rsid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</w:t>
            </w:r>
          </w:p>
          <w:p w:rsid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( 2 проекти) </w:t>
            </w:r>
          </w:p>
          <w:p w:rsidR="00C656EE" w:rsidRPr="00B824AA" w:rsidRDefault="00C656EE" w:rsidP="00C656EE">
            <w:pPr>
              <w:rPr>
                <w:sz w:val="28"/>
                <w:szCs w:val="28"/>
                <w:lang w:val="uk-UA" w:eastAsia="en-US"/>
              </w:rPr>
            </w:pPr>
            <w:r w:rsidRPr="00B824AA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Pr="00B824AA"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      </w:t>
            </w:r>
          </w:p>
          <w:p w:rsidR="00C656EE" w:rsidRDefault="00C656EE" w:rsidP="00C656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  </w:t>
            </w:r>
          </w:p>
          <w:p w:rsidR="00C656EE" w:rsidRPr="00C656EE" w:rsidRDefault="00C656EE">
            <w:pPr>
              <w:rPr>
                <w:sz w:val="28"/>
                <w:szCs w:val="28"/>
                <w:lang w:val="uk-UA" w:eastAsia="en-US"/>
              </w:rPr>
            </w:pP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нагородження працівників депар</w:t>
            </w:r>
            <w:r w:rsidR="00C656EE">
              <w:rPr>
                <w:sz w:val="28"/>
                <w:szCs w:val="28"/>
                <w:lang w:val="uk-UA" w:eastAsia="en-US"/>
              </w:rPr>
              <w:t xml:space="preserve">таменту освіти </w:t>
            </w: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Воронова С.П.</w:t>
            </w: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нагородження Рибальченко О.В.</w:t>
            </w: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Тимчак В.І.</w:t>
            </w: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фінансової  політики </w:t>
            </w:r>
          </w:p>
          <w:p w:rsidR="00B824AA" w:rsidRPr="00B824AA" w:rsidRDefault="00B824AA" w:rsidP="00C656EE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Головачової Л.О.</w:t>
            </w:r>
            <w:r w:rsidRPr="00B824A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C656EE" w:rsidRPr="00C656EE" w:rsidRDefault="00B824A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824AA" w:rsidTr="00C656EE">
        <w:trPr>
          <w:trHeight w:val="986"/>
        </w:trPr>
        <w:tc>
          <w:tcPr>
            <w:tcW w:w="9464" w:type="dxa"/>
          </w:tcPr>
          <w:p w:rsidR="00B824AA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 w:rsidRPr="00C656EE">
              <w:rPr>
                <w:sz w:val="28"/>
                <w:szCs w:val="28"/>
                <w:lang w:eastAsia="en-US"/>
              </w:rPr>
              <w:t xml:space="preserve"> </w:t>
            </w:r>
            <w:r w:rsidR="00B824AA">
              <w:rPr>
                <w:sz w:val="28"/>
                <w:szCs w:val="28"/>
                <w:lang w:val="uk-UA" w:eastAsia="en-US"/>
              </w:rPr>
              <w:t xml:space="preserve">Про  погодження кандидатур на встановлення стипендії голови обласної  державної  адміністрації </w:t>
            </w:r>
          </w:p>
          <w:p w:rsidR="00B824AA" w:rsidRDefault="00B824AA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«Про затвердження міської програми «Забезпечення проведення профілактичних </w:t>
            </w:r>
            <w:r w:rsidR="004E5EAB">
              <w:rPr>
                <w:sz w:val="28"/>
                <w:szCs w:val="28"/>
                <w:lang w:val="uk-UA" w:eastAsia="en-US"/>
              </w:rPr>
              <w:t xml:space="preserve">медичних оглядів працівників установ та закладів освіти, культури, фізичної культури і спорту, закладів роботи з молоддю, підпорядкованих департаменту освіти та гуманітарної політики на 2020-2022 роки» </w:t>
            </w:r>
          </w:p>
          <w:p w:rsidR="0001115E" w:rsidRDefault="0001115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міської  програми стимулювання педагогічних працівників закладів дошкільної освіти та дошкільного підрозділу Черкаського навчально-виховного об’єднання «Д</w:t>
            </w:r>
            <w:r w:rsidR="00C656EE">
              <w:rPr>
                <w:sz w:val="28"/>
                <w:szCs w:val="28"/>
                <w:lang w:val="uk-UA" w:eastAsia="en-US"/>
              </w:rPr>
              <w:t xml:space="preserve">НЗ – ЗОШ </w:t>
            </w:r>
            <w:r w:rsidR="0073557F">
              <w:rPr>
                <w:sz w:val="28"/>
                <w:szCs w:val="28"/>
                <w:lang w:val="uk-UA" w:eastAsia="en-US"/>
              </w:rPr>
              <w:t xml:space="preserve">№ 36» на 2020-2021 роки»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C656EE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656EE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B824AA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24AA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E5EAB">
              <w:rPr>
                <w:sz w:val="28"/>
                <w:szCs w:val="28"/>
                <w:lang w:val="uk-UA" w:eastAsia="en-US"/>
              </w:rPr>
              <w:t xml:space="preserve"> проведення приписки до призовної дільниці громадян 2003 року народження </w:t>
            </w:r>
            <w:r w:rsidR="00B824A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E5EAB">
              <w:rPr>
                <w:sz w:val="28"/>
                <w:szCs w:val="28"/>
                <w:lang w:val="uk-UA" w:eastAsia="en-US"/>
              </w:rPr>
              <w:t>Малимон</w:t>
            </w:r>
            <w:r w:rsidR="0003479C">
              <w:rPr>
                <w:sz w:val="28"/>
                <w:szCs w:val="28"/>
                <w:lang w:val="uk-UA" w:eastAsia="en-US"/>
              </w:rPr>
              <w:t xml:space="preserve"> </w:t>
            </w:r>
            <w:r w:rsidR="004E5EAB">
              <w:rPr>
                <w:sz w:val="28"/>
                <w:szCs w:val="28"/>
                <w:lang w:val="uk-UA" w:eastAsia="en-US"/>
              </w:rPr>
              <w:t xml:space="preserve"> Іван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E5EAB">
              <w:rPr>
                <w:sz w:val="28"/>
                <w:szCs w:val="28"/>
                <w:lang w:val="uk-UA" w:eastAsia="en-US"/>
              </w:rPr>
              <w:t>міськвійськкомат</w:t>
            </w:r>
          </w:p>
          <w:p w:rsidR="00C656EE" w:rsidRDefault="00C656EE">
            <w:pPr>
              <w:rPr>
                <w:sz w:val="28"/>
                <w:szCs w:val="28"/>
                <w:lang w:val="uk-UA" w:eastAsia="en-US"/>
              </w:rPr>
            </w:pPr>
          </w:p>
          <w:p w:rsidR="004E5EAB" w:rsidRDefault="004E5EAB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забезпечення  правопорядку в місті на 2016-2020 роки» </w:t>
            </w:r>
          </w:p>
          <w:p w:rsidR="004E5EAB" w:rsidRDefault="004E5EAB" w:rsidP="004E5E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               </w:t>
            </w:r>
          </w:p>
          <w:p w:rsidR="004E5EAB" w:rsidRDefault="004E5EAB" w:rsidP="004E5EAB">
            <w:pPr>
              <w:rPr>
                <w:sz w:val="28"/>
                <w:szCs w:val="28"/>
                <w:lang w:val="uk-UA" w:eastAsia="en-US"/>
              </w:rPr>
            </w:pPr>
            <w:r w:rsidRPr="004E5EA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E5EA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</w:t>
            </w:r>
          </w:p>
          <w:p w:rsidR="00C656EE" w:rsidRPr="004E5EAB" w:rsidRDefault="00C656EE" w:rsidP="004E5EAB">
            <w:pPr>
              <w:rPr>
                <w:sz w:val="28"/>
                <w:szCs w:val="28"/>
                <w:lang w:val="uk-UA" w:eastAsia="en-US"/>
              </w:rPr>
            </w:pPr>
          </w:p>
          <w:p w:rsidR="0073557F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24AA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4E5EAB">
              <w:rPr>
                <w:sz w:val="28"/>
                <w:szCs w:val="28"/>
                <w:lang w:val="uk-UA" w:eastAsia="en-US"/>
              </w:rPr>
              <w:t xml:space="preserve">проект рішення </w:t>
            </w:r>
            <w:r w:rsidR="004B6CAD">
              <w:rPr>
                <w:sz w:val="28"/>
                <w:szCs w:val="28"/>
                <w:lang w:val="uk-UA" w:eastAsia="en-US"/>
              </w:rPr>
              <w:t xml:space="preserve"> міської ради «</w:t>
            </w:r>
            <w:r w:rsidR="0073557F"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«Про затвердження програми зайнятості населення на 2019-2023 роки» </w:t>
            </w:r>
          </w:p>
          <w:p w:rsidR="00B824AA" w:rsidRDefault="0073557F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квіткової продукції  </w:t>
            </w:r>
          </w:p>
          <w:p w:rsidR="00B01256" w:rsidRPr="00B01256" w:rsidRDefault="00B01256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 власникам (співвласникам) будівлі, яка приєднана до інженерних мереж КП «Черкасиводоканал»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656EE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C656EE" w:rsidRDefault="00C656EE">
            <w:pPr>
              <w:rPr>
                <w:sz w:val="28"/>
                <w:szCs w:val="28"/>
                <w:lang w:val="uk-UA" w:eastAsia="en-US"/>
              </w:rPr>
            </w:pPr>
          </w:p>
          <w:p w:rsidR="00C656EE" w:rsidRP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 w:rsidRPr="00C656EE">
              <w:rPr>
                <w:sz w:val="28"/>
                <w:szCs w:val="28"/>
                <w:lang w:val="uk-UA" w:eastAsia="en-US"/>
              </w:rPr>
              <w:t xml:space="preserve">  </w:t>
            </w:r>
            <w:r w:rsidRPr="00C656EE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Кірюхіну О.В.</w:t>
            </w:r>
          </w:p>
          <w:p w:rsidR="00C656EE" w:rsidRPr="00C656EE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r w:rsidR="00830554">
              <w:rPr>
                <w:sz w:val="28"/>
                <w:szCs w:val="28"/>
                <w:lang w:val="uk-UA" w:eastAsia="en-US"/>
              </w:rPr>
              <w:t>Маркетингові технології» (</w:t>
            </w:r>
            <w:r>
              <w:rPr>
                <w:sz w:val="28"/>
                <w:szCs w:val="28"/>
                <w:lang w:val="uk-UA" w:eastAsia="en-US"/>
              </w:rPr>
              <w:t xml:space="preserve">2 проекти) </w:t>
            </w:r>
          </w:p>
          <w:p w:rsidR="0073557F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24AA">
              <w:rPr>
                <w:sz w:val="28"/>
                <w:szCs w:val="28"/>
                <w:lang w:val="uk-UA" w:eastAsia="en-US"/>
              </w:rPr>
              <w:t>Про надання дозволу на ро</w:t>
            </w:r>
            <w:r w:rsidR="0073557F">
              <w:rPr>
                <w:sz w:val="28"/>
                <w:szCs w:val="28"/>
                <w:lang w:val="uk-UA" w:eastAsia="en-US"/>
              </w:rPr>
              <w:t xml:space="preserve">зміщення зовнішньої реклами ТОВ «БМ Делікат» </w:t>
            </w:r>
          </w:p>
          <w:p w:rsidR="0073557F" w:rsidRDefault="0073557F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«РТМ- Україна» (м. Київ) </w:t>
            </w:r>
          </w:p>
          <w:p w:rsidR="00B824AA" w:rsidRPr="0073557F" w:rsidRDefault="00B824AA" w:rsidP="0073557F">
            <w:pPr>
              <w:rPr>
                <w:sz w:val="28"/>
                <w:szCs w:val="28"/>
                <w:lang w:val="uk-UA" w:eastAsia="en-US"/>
              </w:rPr>
            </w:pPr>
            <w:r w:rsidRPr="0073557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3557F"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656EE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C656EE" w:rsidRDefault="00C656EE">
            <w:pPr>
              <w:rPr>
                <w:sz w:val="28"/>
                <w:szCs w:val="28"/>
                <w:lang w:val="uk-UA" w:eastAsia="en-US"/>
              </w:rPr>
            </w:pPr>
          </w:p>
          <w:p w:rsidR="0073557F" w:rsidRDefault="00C656EE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557F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73557F" w:rsidRDefault="0073557F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54139">
              <w:rPr>
                <w:sz w:val="28"/>
                <w:szCs w:val="28"/>
                <w:lang w:val="uk-UA" w:eastAsia="en-US"/>
              </w:rPr>
              <w:t xml:space="preserve">Про передачу майна з балансу департаменту житлово-комунального комплексу </w:t>
            </w:r>
          </w:p>
          <w:p w:rsidR="00954139" w:rsidRDefault="00954139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хроматомасспектрометра та трансформатора з балансу КП «Черкасиводоканал» на баланс ЧНУ імені Б. Хмельницького </w:t>
            </w:r>
          </w:p>
          <w:p w:rsidR="00954139" w:rsidRDefault="00954139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B5027">
              <w:rPr>
                <w:sz w:val="28"/>
                <w:szCs w:val="28"/>
                <w:lang w:val="uk-UA" w:eastAsia="en-US"/>
              </w:rPr>
              <w:t xml:space="preserve">Про утворення робочої  комісії   для проведення колективних  переговорів та затвердження умов Територіальної галузевої угоди </w:t>
            </w:r>
          </w:p>
          <w:p w:rsidR="003B5027" w:rsidRDefault="003B5027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правил користування пасажирським автомобільним та електричним транспортом у м. Черкаси </w:t>
            </w:r>
          </w:p>
          <w:p w:rsidR="003B5027" w:rsidRDefault="003B5027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КПТМ «ЧТКЕ» на укладання договорів та додаткових угод до них з ПАТ «Національна акціонерна компанія «Нафтогаз України» , загальна вартість яких перевищує 10% зареєстрованого Статутного капіталу підприємства </w:t>
            </w:r>
          </w:p>
          <w:p w:rsidR="003B5027" w:rsidRDefault="003B5027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42A03">
              <w:rPr>
                <w:sz w:val="28"/>
                <w:szCs w:val="28"/>
                <w:lang w:val="uk-UA" w:eastAsia="en-US"/>
              </w:rPr>
              <w:t xml:space="preserve">Про включення кімнати в гуртожитку по вул. Припортовій, 12 до </w:t>
            </w:r>
            <w:r w:rsidR="00342A03">
              <w:rPr>
                <w:sz w:val="28"/>
                <w:szCs w:val="28"/>
                <w:lang w:val="uk-UA" w:eastAsia="en-US"/>
              </w:rPr>
              <w:lastRenderedPageBreak/>
              <w:t xml:space="preserve">фонду орендованого житла та про надання згоди на укладання договору оренди </w:t>
            </w:r>
          </w:p>
          <w:p w:rsidR="00342A03" w:rsidRDefault="00342A03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</w:t>
            </w:r>
            <w:r w:rsidR="004516FD">
              <w:rPr>
                <w:sz w:val="28"/>
                <w:szCs w:val="28"/>
                <w:lang w:val="uk-UA" w:eastAsia="en-US"/>
              </w:rPr>
              <w:t xml:space="preserve"> на укладання договору оренди кімнати в гуртожитку по вул. Н.Левицького, 20 </w:t>
            </w:r>
          </w:p>
          <w:p w:rsidR="004516FD" w:rsidRDefault="004516FD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по вул. В. Чорновола, 162/3 </w:t>
            </w:r>
          </w:p>
          <w:p w:rsidR="004516FD" w:rsidRDefault="004516FD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вул. В. Чорновола </w:t>
            </w:r>
          </w:p>
          <w:p w:rsidR="004516FD" w:rsidRDefault="004516FD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 суддів Черкаського апеляційного суду про надання частини квартири по вул. Смілянській </w:t>
            </w:r>
          </w:p>
          <w:p w:rsidR="00B01256" w:rsidRPr="00B01256" w:rsidRDefault="00BE1CA4" w:rsidP="00C656E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B824AA" w:rsidRPr="0073557F" w:rsidRDefault="00B824AA" w:rsidP="0073557F">
            <w:pPr>
              <w:rPr>
                <w:sz w:val="28"/>
                <w:szCs w:val="28"/>
                <w:lang w:val="uk-UA" w:eastAsia="en-US"/>
              </w:rPr>
            </w:pPr>
            <w:r w:rsidRPr="0073557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3557F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</w:t>
            </w:r>
          </w:p>
          <w:p w:rsidR="00B824AA" w:rsidRDefault="00B824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B824AA" w:rsidRDefault="00B824AA" w:rsidP="00C656EE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C046A" w:rsidRPr="00B824AA" w:rsidRDefault="00CC046A">
      <w:pPr>
        <w:rPr>
          <w:lang w:val="uk-UA"/>
        </w:rPr>
      </w:pPr>
    </w:p>
    <w:sectPr w:rsidR="00CC046A" w:rsidRPr="00B8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D4"/>
    <w:multiLevelType w:val="hybridMultilevel"/>
    <w:tmpl w:val="C0AAAA40"/>
    <w:lvl w:ilvl="0" w:tplc="FF2A9C9E">
      <w:start w:val="19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6C"/>
    <w:multiLevelType w:val="hybridMultilevel"/>
    <w:tmpl w:val="380A395C"/>
    <w:lvl w:ilvl="0" w:tplc="ED0C7216">
      <w:start w:val="26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B2777C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12"/>
    <w:rsid w:val="000013C6"/>
    <w:rsid w:val="0001115E"/>
    <w:rsid w:val="0003479C"/>
    <w:rsid w:val="00342A03"/>
    <w:rsid w:val="003B5027"/>
    <w:rsid w:val="004516FD"/>
    <w:rsid w:val="004B6CAD"/>
    <w:rsid w:val="004E5EAB"/>
    <w:rsid w:val="004E6A2E"/>
    <w:rsid w:val="0073557F"/>
    <w:rsid w:val="0075406D"/>
    <w:rsid w:val="00830554"/>
    <w:rsid w:val="00954139"/>
    <w:rsid w:val="00B01256"/>
    <w:rsid w:val="00B824AA"/>
    <w:rsid w:val="00BE1CA4"/>
    <w:rsid w:val="00C656EE"/>
    <w:rsid w:val="00CC046A"/>
    <w:rsid w:val="00E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A"/>
    <w:pPr>
      <w:ind w:left="720"/>
      <w:contextualSpacing/>
    </w:pPr>
  </w:style>
  <w:style w:type="table" w:styleId="a4">
    <w:name w:val="Table Grid"/>
    <w:basedOn w:val="a1"/>
    <w:rsid w:val="00B8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A"/>
    <w:pPr>
      <w:ind w:left="720"/>
      <w:contextualSpacing/>
    </w:pPr>
  </w:style>
  <w:style w:type="table" w:styleId="a4">
    <w:name w:val="Table Grid"/>
    <w:basedOn w:val="a1"/>
    <w:rsid w:val="00B8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cp:lastPrinted>2019-11-25T06:42:00Z</cp:lastPrinted>
  <dcterms:created xsi:type="dcterms:W3CDTF">2019-11-22T08:32:00Z</dcterms:created>
  <dcterms:modified xsi:type="dcterms:W3CDTF">2019-11-25T08:04:00Z</dcterms:modified>
</cp:coreProperties>
</file>